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393B73">
        <w:rPr>
          <w:sz w:val="32"/>
          <w:szCs w:val="32"/>
        </w:rPr>
        <w:t>Au fait, c'est quoi la grippe ?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93B73">
        <w:rPr>
          <w:sz w:val="32"/>
          <w:szCs w:val="32"/>
        </w:rPr>
        <w:t>Chaque année elle fait son retour : la grippe saisonnière provoque 3 à 5 millions de maladies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graves et génèrent 250.000 à 500.000 décès dans le monde. Mais c'est quoi exactement ?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93B73">
        <w:rPr>
          <w:sz w:val="32"/>
          <w:szCs w:val="32"/>
        </w:rPr>
        <w:t>La grippe commune, aussi appelée influenza, est une infection respiratoire infectieuse,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saisonnière et d’origine virale. Trois types de virus peuvent en être responsables : A, B et C. Le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problème, c’est qu’ils évoluent chaque année, notamment les virus de type A et B qui provoquent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l’essentiel de l’épidémie annuelle. Elle commence généralement fin décembre-début janvier et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dure en moyenne 9 semaines.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93B73">
        <w:rPr>
          <w:sz w:val="32"/>
          <w:szCs w:val="32"/>
        </w:rPr>
        <w:t>La grippe saisonnière est caractérisée par une fièvre élevée d’apparition brutale, accompagnée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de douleurs musculaires et articulaires ainsi qu’un état de fatigue général. Une toux sèche, des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maux de gorge, un écoulement nasal et des maux de tête peuvent également survenir.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93B73">
        <w:rPr>
          <w:sz w:val="32"/>
          <w:szCs w:val="32"/>
        </w:rPr>
        <w:t>Des complications peuvent survenir chez les malades affaiblis par la grippe. Ce sont des otites,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des bronchites, des pneumonies... Les hospitalisations et les décès touchent essentiellement les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personnes à risque, c’est-à-dire : les personnes âgées de plus de 65 ans ; les personnes souffrant de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pathologi</w:t>
      </w:r>
      <w:r>
        <w:rPr>
          <w:sz w:val="32"/>
          <w:szCs w:val="32"/>
        </w:rPr>
        <w:t>es qui fragilisent l’organisme,</w:t>
      </w:r>
      <w:r w:rsidRPr="00393B73">
        <w:rPr>
          <w:sz w:val="32"/>
          <w:szCs w:val="32"/>
        </w:rPr>
        <w:t xml:space="preserve"> comme les maladies chroniques respiratoires, cardiaques, rénales, hépatiques, sanguines ou métaboliques ; les femmes enceintes et aussi les personnes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obèses.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93B73">
        <w:rPr>
          <w:sz w:val="32"/>
          <w:szCs w:val="32"/>
        </w:rPr>
        <w:t>La période d’incubation de la maladie est de 1 à 2 jours. La grippe est très contagieuse et se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transmet entre personnes par les sécrétions respiratoires lors d’éternuements ou de toux. Elle peut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également être véhiculée par les mains ou objets souillés par des personnes infectées. Les lieux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 xml:space="preserve">très fréquentés, comme les transports </w:t>
      </w:r>
      <w:r w:rsidRPr="00393B73">
        <w:rPr>
          <w:sz w:val="32"/>
          <w:szCs w:val="32"/>
        </w:rPr>
        <w:lastRenderedPageBreak/>
        <w:t>en commun et les centres commerciaux, sont propices à la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propagation des virus.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93B73">
        <w:rPr>
          <w:sz w:val="32"/>
          <w:szCs w:val="32"/>
        </w:rPr>
        <w:t>S’il n’y a pas de complications, la guérison dure 7 à 10 jours sans avoir besoin de traitement médical. Les traitements administrés sont simplement destinés à réduire les symptômes tels que la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fièvre, les douleurs ou encore la toux. Il peut s’agir du paracétamol, de l’ibuprofène, d’un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décongestionnant... Enfin, il existe des traitements antiviraux mais leur intérêt et donc leur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utilisation sont limités.</w:t>
      </w:r>
    </w:p>
    <w:p w:rsidR="00393B73" w:rsidRPr="00393B73" w:rsidRDefault="00393B7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93B73">
        <w:rPr>
          <w:sz w:val="32"/>
          <w:szCs w:val="32"/>
        </w:rPr>
        <w:t>Pour se prémunir de la grippe ou en limiter les complications, le vaccin antigrippal a fait ses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preuves. Il est d’ailleurs fortement recommandé et totalement gratuit pour les populations à risque.</w:t>
      </w:r>
    </w:p>
    <w:p w:rsidR="00393B73" w:rsidRPr="00393B73" w:rsidRDefault="00393B73" w:rsidP="00393B73">
      <w:pPr>
        <w:jc w:val="right"/>
        <w:rPr>
          <w:b/>
          <w:bCs/>
          <w:i/>
          <w:iCs/>
          <w:sz w:val="32"/>
          <w:szCs w:val="32"/>
          <w:u w:val="single"/>
        </w:rPr>
      </w:pPr>
      <w:r w:rsidRPr="00393B73">
        <w:rPr>
          <w:b/>
          <w:bCs/>
          <w:i/>
          <w:iCs/>
          <w:sz w:val="32"/>
          <w:szCs w:val="32"/>
          <w:u w:val="single"/>
        </w:rPr>
        <w:t>Science&amp;Avenir</w:t>
      </w:r>
    </w:p>
    <w:p w:rsidR="00000000" w:rsidRDefault="00393B73" w:rsidP="00393B73">
      <w:pPr>
        <w:jc w:val="right"/>
        <w:rPr>
          <w:b/>
          <w:bCs/>
          <w:i/>
          <w:iCs/>
          <w:sz w:val="32"/>
          <w:szCs w:val="32"/>
          <w:u w:val="single"/>
        </w:rPr>
      </w:pPr>
      <w:r w:rsidRPr="00393B73">
        <w:rPr>
          <w:b/>
          <w:bCs/>
          <w:i/>
          <w:iCs/>
          <w:sz w:val="32"/>
          <w:szCs w:val="32"/>
          <w:u w:val="single"/>
        </w:rPr>
        <w:t>13 Octobre 2015</w:t>
      </w:r>
    </w:p>
    <w:p w:rsidR="00393B73" w:rsidRPr="00393B73" w:rsidRDefault="00393B73" w:rsidP="00393B73">
      <w:pPr>
        <w:jc w:val="right"/>
        <w:rPr>
          <w:b/>
          <w:bCs/>
          <w:i/>
          <w:iCs/>
          <w:sz w:val="32"/>
          <w:szCs w:val="32"/>
          <w:u w:val="single"/>
        </w:rPr>
      </w:pPr>
      <w:r w:rsidRPr="00393B73">
        <w:rPr>
          <w:b/>
          <w:bCs/>
          <w:i/>
          <w:iCs/>
          <w:sz w:val="32"/>
          <w:szCs w:val="32"/>
          <w:u w:val="single"/>
        </w:rPr>
        <w:t>Questions :</w:t>
      </w:r>
    </w:p>
    <w:p w:rsidR="00393B73" w:rsidRPr="00393B73" w:rsidRDefault="00393B73" w:rsidP="00393B73">
      <w:pPr>
        <w:jc w:val="right"/>
        <w:rPr>
          <w:b/>
          <w:bCs/>
          <w:i/>
          <w:iCs/>
          <w:sz w:val="32"/>
          <w:szCs w:val="32"/>
          <w:u w:val="single"/>
        </w:rPr>
      </w:pPr>
    </w:p>
    <w:p w:rsidR="00393B73" w:rsidRPr="00393B73" w:rsidRDefault="00393B73" w:rsidP="00393B73">
      <w:pPr>
        <w:rPr>
          <w:b/>
          <w:bCs/>
          <w:i/>
          <w:iCs/>
          <w:sz w:val="32"/>
          <w:szCs w:val="32"/>
          <w:u w:val="single"/>
        </w:rPr>
      </w:pPr>
      <w:r w:rsidRPr="00393B73">
        <w:rPr>
          <w:b/>
          <w:bCs/>
          <w:i/>
          <w:iCs/>
          <w:sz w:val="32"/>
          <w:szCs w:val="32"/>
          <w:u w:val="single"/>
        </w:rPr>
        <w:t xml:space="preserve">I. Compréhension : 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1. Ce texte :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- Explique la grippe, ses causes, ses symptômes et ses traitements.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- Informe les lecteurs des effets secondaires de la grippe.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- Analyse et expose des faits scientifiques de notre époque.</w:t>
      </w:r>
    </w:p>
    <w:p w:rsid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Recopiez la bonne réponse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2. « Une infection respiratoire infectieuse ».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Relevez du texte un terme qui traduit le sens de l’expression ci-dessus.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lastRenderedPageBreak/>
        <w:t>3. Pour qui la grippe pourrait être fatale (dangereuse) ?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 xml:space="preserve">4. Parmi les termes et les expressions suivants : </w:t>
      </w:r>
      <w:r w:rsidRPr="00393B73">
        <w:rPr>
          <w:b/>
          <w:bCs/>
          <w:sz w:val="32"/>
          <w:szCs w:val="32"/>
        </w:rPr>
        <w:t>« maux de gorges, bronchites, douleurs musculaires, pneumonie, écoulement nasal, des otites »</w:t>
      </w:r>
      <w:r w:rsidRPr="00393B73">
        <w:rPr>
          <w:sz w:val="32"/>
          <w:szCs w:val="32"/>
        </w:rPr>
        <w:t>, quels sont ceux qui relèvent de :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 xml:space="preserve">a- Complications 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: ..., ..., ... 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b- Singes cliniques :</w:t>
      </w:r>
      <w:r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..., ..., ... .</w:t>
      </w:r>
    </w:p>
    <w:p w:rsidR="00393B73" w:rsidRPr="00393B73" w:rsidRDefault="00393B73" w:rsidP="00393B73">
      <w:pPr>
        <w:rPr>
          <w:sz w:val="32"/>
          <w:szCs w:val="32"/>
        </w:rPr>
      </w:pPr>
      <w:r w:rsidRPr="00393B73">
        <w:rPr>
          <w:sz w:val="32"/>
          <w:szCs w:val="32"/>
        </w:rPr>
        <w:t>5. Relevez du texte quatre (4) mots ou expressions qui renvoient à #</w:t>
      </w:r>
      <w:r w:rsidRPr="00393B73">
        <w:rPr>
          <w:b/>
          <w:bCs/>
          <w:sz w:val="32"/>
          <w:szCs w:val="32"/>
        </w:rPr>
        <w:t>grippe</w:t>
      </w:r>
      <w:r w:rsidRPr="00393B73">
        <w:rPr>
          <w:sz w:val="32"/>
          <w:szCs w:val="32"/>
        </w:rPr>
        <w:t>.</w:t>
      </w:r>
    </w:p>
    <w:p w:rsidR="00393B73" w:rsidRPr="00393B73" w:rsidRDefault="00393B73" w:rsidP="00D612E3">
      <w:pPr>
        <w:rPr>
          <w:sz w:val="32"/>
          <w:szCs w:val="32"/>
        </w:rPr>
      </w:pPr>
      <w:r w:rsidRPr="00393B73">
        <w:rPr>
          <w:sz w:val="32"/>
          <w:szCs w:val="32"/>
        </w:rPr>
        <w:t>6. « la grippe saisonnière provoque 3 à 5 millions de maladies graves et génèrent 250.000 à</w:t>
      </w:r>
      <w:r w:rsidR="00D612E3">
        <w:rPr>
          <w:sz w:val="32"/>
          <w:szCs w:val="32"/>
        </w:rPr>
        <w:t xml:space="preserve"> </w:t>
      </w:r>
      <w:r w:rsidRPr="00393B73">
        <w:rPr>
          <w:sz w:val="32"/>
          <w:szCs w:val="32"/>
        </w:rPr>
        <w:t>500.000 décès dans le monde » Cette phrase exprime :</w:t>
      </w:r>
    </w:p>
    <w:p w:rsidR="00393B73" w:rsidRPr="00393B73" w:rsidRDefault="00D612E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93B73" w:rsidRPr="00393B73">
        <w:rPr>
          <w:sz w:val="32"/>
          <w:szCs w:val="32"/>
        </w:rPr>
        <w:t>- La cause ;</w:t>
      </w:r>
    </w:p>
    <w:p w:rsidR="00393B73" w:rsidRPr="00393B73" w:rsidRDefault="00D612E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93B73" w:rsidRPr="00393B73">
        <w:rPr>
          <w:sz w:val="32"/>
          <w:szCs w:val="32"/>
        </w:rPr>
        <w:t>- La conséquence ;</w:t>
      </w:r>
    </w:p>
    <w:p w:rsidR="00393B73" w:rsidRPr="00393B73" w:rsidRDefault="00D612E3" w:rsidP="00393B7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93B73" w:rsidRPr="00393B73">
        <w:rPr>
          <w:sz w:val="32"/>
          <w:szCs w:val="32"/>
        </w:rPr>
        <w:t>- Le but.</w:t>
      </w:r>
    </w:p>
    <w:p w:rsidR="00393B73" w:rsidRPr="00D612E3" w:rsidRDefault="00393B73" w:rsidP="00393B73">
      <w:pPr>
        <w:rPr>
          <w:b/>
          <w:bCs/>
          <w:sz w:val="32"/>
          <w:szCs w:val="32"/>
        </w:rPr>
      </w:pPr>
      <w:r w:rsidRPr="00D612E3">
        <w:rPr>
          <w:b/>
          <w:bCs/>
          <w:sz w:val="32"/>
          <w:szCs w:val="32"/>
        </w:rPr>
        <w:t>Recopiez la bonne réponse</w:t>
      </w:r>
    </w:p>
    <w:p w:rsidR="00D612E3" w:rsidRPr="00D612E3" w:rsidRDefault="00393B73" w:rsidP="00D612E3">
      <w:pPr>
        <w:rPr>
          <w:sz w:val="32"/>
          <w:szCs w:val="32"/>
        </w:rPr>
      </w:pPr>
      <w:r w:rsidRPr="00393B73">
        <w:rPr>
          <w:sz w:val="32"/>
          <w:szCs w:val="32"/>
        </w:rPr>
        <w:t>7. Relevez de l’avant dernier</w:t>
      </w:r>
      <w:r w:rsidR="00D612E3">
        <w:rPr>
          <w:sz w:val="32"/>
          <w:szCs w:val="32"/>
        </w:rPr>
        <w:t xml:space="preserve">  </w:t>
      </w:r>
      <w:r w:rsidR="00D612E3" w:rsidRPr="00D612E3">
        <w:rPr>
          <w:sz w:val="32"/>
          <w:szCs w:val="32"/>
        </w:rPr>
        <w:t>paragraphe un présentatif puis donnez sa valeur.</w:t>
      </w:r>
    </w:p>
    <w:p w:rsidR="00D612E3" w:rsidRP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8. A qui renvoie le pronom #en, souligné dans le texte ?</w:t>
      </w:r>
    </w:p>
    <w:p w:rsidR="00393B7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9. Relevez du texte une reformulation explicative.</w:t>
      </w:r>
    </w:p>
    <w:p w:rsidR="00D612E3" w:rsidRP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10. Parmi les propositions suivantes, deux seulement figurent dans le texte, recopiez-les.</w:t>
      </w:r>
    </w:p>
    <w:p w:rsidR="00D612E3" w:rsidRP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- La grippe est une maladie indirectement contagieuse, elle se transmet par un vecteur.</w:t>
      </w:r>
    </w:p>
    <w:p w:rsidR="00D612E3" w:rsidRP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lastRenderedPageBreak/>
        <w:t>- La grippe est une maladie infectieuse saisonnière, qui se transmet rapidement.</w:t>
      </w:r>
    </w:p>
    <w:p w:rsidR="00D612E3" w:rsidRP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- Les complications de la grippe apparaissant chez les enfants et les adolescents.</w:t>
      </w:r>
    </w:p>
    <w:p w:rsidR="00D612E3" w:rsidRDefault="00D612E3" w:rsidP="00D612E3">
      <w:pPr>
        <w:rPr>
          <w:sz w:val="32"/>
          <w:szCs w:val="32"/>
        </w:rPr>
      </w:pPr>
      <w:r w:rsidRPr="00D612E3">
        <w:rPr>
          <w:sz w:val="32"/>
          <w:szCs w:val="32"/>
        </w:rPr>
        <w:t>- La grippe se transmet par les liquides sécrétés par le corps humain.</w:t>
      </w:r>
    </w:p>
    <w:p w:rsidR="00D612E3" w:rsidRDefault="00D612E3" w:rsidP="00D612E3">
      <w:pPr>
        <w:rPr>
          <w:b/>
          <w:bCs/>
          <w:sz w:val="32"/>
          <w:szCs w:val="32"/>
          <w:u w:val="single"/>
        </w:rPr>
      </w:pPr>
      <w:r w:rsidRPr="00D612E3">
        <w:rPr>
          <w:b/>
          <w:bCs/>
          <w:sz w:val="32"/>
          <w:szCs w:val="32"/>
          <w:u w:val="single"/>
        </w:rPr>
        <w:t>Production écrite</w:t>
      </w:r>
    </w:p>
    <w:p w:rsidR="00D612E3" w:rsidRPr="00D612E3" w:rsidRDefault="00D612E3" w:rsidP="00D612E3">
      <w:pPr>
        <w:jc w:val="both"/>
        <w:rPr>
          <w:sz w:val="32"/>
          <w:szCs w:val="32"/>
        </w:rPr>
      </w:pPr>
      <w:r w:rsidRPr="00D612E3">
        <w:rPr>
          <w:sz w:val="32"/>
          <w:szCs w:val="32"/>
        </w:rPr>
        <w:t>Votre lycée organise une journée #santé.</w:t>
      </w:r>
    </w:p>
    <w:p w:rsidR="00D612E3" w:rsidRPr="00D612E3" w:rsidRDefault="00D612E3" w:rsidP="00D612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612E3">
        <w:rPr>
          <w:sz w:val="32"/>
          <w:szCs w:val="32"/>
        </w:rPr>
        <w:t>Rédigez le compte rendu objectif du texte (environ 120 mots) que vous</w:t>
      </w:r>
      <w:r>
        <w:rPr>
          <w:sz w:val="32"/>
          <w:szCs w:val="32"/>
        </w:rPr>
        <w:t xml:space="preserve"> </w:t>
      </w:r>
      <w:r w:rsidRPr="00D612E3">
        <w:rPr>
          <w:sz w:val="32"/>
          <w:szCs w:val="32"/>
        </w:rPr>
        <w:t>présenterez à vos camarades à cette occasion</w:t>
      </w:r>
      <w:r w:rsidRPr="00D612E3">
        <w:rPr>
          <w:b/>
          <w:bCs/>
          <w:sz w:val="32"/>
          <w:szCs w:val="32"/>
          <w:u w:val="single"/>
        </w:rPr>
        <w:t>.</w:t>
      </w:r>
    </w:p>
    <w:sectPr w:rsidR="00D612E3" w:rsidRPr="00D6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>
    <w:useFELayout/>
  </w:compat>
  <w:rsids>
    <w:rsidRoot w:val="00393B73"/>
    <w:rsid w:val="00393B73"/>
    <w:rsid w:val="00D6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3</cp:revision>
  <dcterms:created xsi:type="dcterms:W3CDTF">2020-05-14T22:23:00Z</dcterms:created>
  <dcterms:modified xsi:type="dcterms:W3CDTF">2020-05-14T22:37:00Z</dcterms:modified>
</cp:coreProperties>
</file>